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LESSON PLANS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MOLLY MEYERS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2025-2026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WEEK 14 (Nov. 17</w:t>
      </w:r>
      <w:r w:rsidDel="00000000" w:rsidR="00000000" w:rsidRPr="00000000">
        <w:rPr>
          <w:b w:val="1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0"/>
          <w:szCs w:val="20"/>
          <w:rtl w:val="0"/>
        </w:rPr>
        <w:t xml:space="preserve"> – Nov. 21st)</w:t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30.28501861930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5.697507877399"/>
        <w:gridCol w:w="2039.2437696934976"/>
        <w:gridCol w:w="2748.93297049556"/>
        <w:gridCol w:w="3131.6957891721568"/>
        <w:gridCol w:w="2694.714981380693"/>
        <w:tblGridChange w:id="0">
          <w:tblGrid>
            <w:gridCol w:w="815.697507877399"/>
            <w:gridCol w:w="2039.2437696934976"/>
            <w:gridCol w:w="2748.93297049556"/>
            <w:gridCol w:w="3131.6957891721568"/>
            <w:gridCol w:w="2694.714981380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Pre-Algebra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Algebra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Advanced Algebra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Pre-Geometry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5-4 to 5-7 Quiz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Chapter 5 Review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p.262  2-34 ev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6-5 Absolute Value Equations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p.393-394  1, 2-20 ev, 21, 22-26 ev, 32-36 ev, 42, 43, 44, 46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5-4  Factor and Solve Polynomial Equations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p.356-357  3-49 odds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Chapter 5 Test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No HW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Chapter 5 Review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Review Quizzes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And/Or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p.258-261  2-40 ev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6-6 Absolute Value Inequalities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p.401-402  1, 2-20 ev, 21, 23-30 all, 35, 37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1"/>
                <w:numId w:val="1"/>
              </w:numPr>
              <w:ind w:left="450" w:hanging="450"/>
              <w:rPr/>
            </w:pPr>
            <w:r w:rsidDel="00000000" w:rsidR="00000000" w:rsidRPr="00000000">
              <w:rPr>
                <w:rtl w:val="0"/>
              </w:rPr>
              <w:t xml:space="preserve">Rational Zeros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p. 374-376  1, 4-14 ev, 23, 36, 37, 39, 45, 46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6-1   Areas of Rectangles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p.241-242  WE  1-23 all, 29-32 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Chapter 5 Test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6-1  Ratios + Rates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p.272-273  2-9 all, 10-34 ev, 37-40 all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6-7  Linear Inequalities 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2 Variables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p.409-411  1, 4-14 ev, 15, 16-32 ev, 37, 38, 40, 41, 53, 54, 56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5-4 to 5-6 Review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p.377 Quiz  1, 2, 5, 7, 8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p.404-405  29,32,33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6-2  Areas of Parallelograms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6-3  Areas of Triangles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p. 244 CP  1-4 all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p.245 WE 1-10 all, 14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p.248 CP  1-13 all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p.249  WE  1-12 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Thurs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6-2  Write + Solve Proportions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6-3  Solving Proportions w/ Cross Product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p.277-278  3-8 all, 10-24 ev, 25-28 all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p. 282-283  3-11 all, 12-32 ev, 33,34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6-5 to 6-7 Review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p. 412  Quiz  1-9 all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5-4 to 5-6 Quiz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Chapter 5 Review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p.407  1-3 all, 8-17 all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6-4  Areas of Trapezoids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p.  251-252  CP  1-7 all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p.252-253  WE  1-16 all, 18-24 ev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6-6  Scale Drawings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p.302-303  3-11 all, 12-36 ev, 37,39,40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6-5 to 6-7 Quiz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Chapter 6 Review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p.419  2-34 evens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Chapter 5 Review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Review Quizzes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And/Or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Wkst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6-1 to 6-4 Review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p.246 ST  1-4 all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p.254 ST 1-5 all</w:t>
            </w:r>
          </w:p>
        </w:tc>
      </w:tr>
    </w:tbl>
    <w:p w:rsidR="00000000" w:rsidDel="00000000" w:rsidP="00000000" w:rsidRDefault="00000000" w:rsidRPr="00000000" w14:paraId="0000005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80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"/>
      <w:lvlJc w:val="left"/>
      <w:pPr>
        <w:ind w:left="450" w:hanging="450"/>
      </w:pPr>
      <w:rPr/>
    </w:lvl>
    <w:lvl w:ilvl="1">
      <w:start w:val="6"/>
      <w:numFmt w:val="decimal"/>
      <w:lvlText w:val="%1-%2"/>
      <w:lvlJc w:val="left"/>
      <w:pPr>
        <w:ind w:left="450" w:hanging="450"/>
      </w:pPr>
      <w:rPr/>
    </w:lvl>
    <w:lvl w:ilvl="2">
      <w:start w:val="1"/>
      <w:numFmt w:val="decimal"/>
      <w:lvlText w:val="%1-%2.%3"/>
      <w:lvlJc w:val="left"/>
      <w:pPr>
        <w:ind w:left="720" w:hanging="720"/>
      </w:pPr>
      <w:rPr/>
    </w:lvl>
    <w:lvl w:ilvl="3">
      <w:start w:val="1"/>
      <w:numFmt w:val="decimal"/>
      <w:lvlText w:val="%1-%2.%3.%4"/>
      <w:lvlJc w:val="left"/>
      <w:pPr>
        <w:ind w:left="720" w:hanging="720"/>
      </w:pPr>
      <w:rPr/>
    </w:lvl>
    <w:lvl w:ilvl="4">
      <w:start w:val="1"/>
      <w:numFmt w:val="decimal"/>
      <w:lvlText w:val="%1-%2.%3.%4.%5"/>
      <w:lvlJc w:val="left"/>
      <w:pPr>
        <w:ind w:left="1080" w:hanging="1080"/>
      </w:pPr>
      <w:rPr/>
    </w:lvl>
    <w:lvl w:ilvl="5">
      <w:start w:val="1"/>
      <w:numFmt w:val="decimal"/>
      <w:lvlText w:val="%1-%2.%3.%4.%5.%6"/>
      <w:lvlJc w:val="left"/>
      <w:pPr>
        <w:ind w:left="1080" w:hanging="1080"/>
      </w:pPr>
      <w:rPr/>
    </w:lvl>
    <w:lvl w:ilvl="6">
      <w:start w:val="1"/>
      <w:numFmt w:val="decimal"/>
      <w:lvlText w:val="%1-%2.%3.%4.%5.%6.%7"/>
      <w:lvlJc w:val="left"/>
      <w:pPr>
        <w:ind w:left="1440" w:hanging="1440"/>
      </w:pPr>
      <w:rPr/>
    </w:lvl>
    <w:lvl w:ilvl="7">
      <w:start w:val="1"/>
      <w:numFmt w:val="decimal"/>
      <w:lvlText w:val="%1-%2.%3.%4.%5.%6.%7.%8"/>
      <w:lvlJc w:val="left"/>
      <w:pPr>
        <w:ind w:left="1440" w:hanging="1440"/>
      </w:pPr>
      <w:rPr/>
    </w:lvl>
    <w:lvl w:ilvl="8">
      <w:start w:val="1"/>
      <w:numFmt w:val="decimal"/>
      <w:lvlText w:val="%1-%2.%3.%4.%5.%6.%7.%8.%9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BD41C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5E05E7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zs+0cTR81ltqD+k8nDhpSgZpJA==">CgMxLjAyCGguZ2pkZ3hzOAByITFNQm05WTFDQW93R1M0V2VSN04zU2FaWkRQaVRMT0VXUw==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2019-11-05T17:13:00Z</dcterms:created>
  <dc:creator>Meyers, Molly L.</dc:creator>
</cp:coreProperties>
</file>